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7" w:rsidRPr="00D51A37" w:rsidRDefault="00D51A37" w:rsidP="00D51A37">
      <w:pPr>
        <w:shd w:val="clear" w:color="auto" w:fill="FFFFFF"/>
        <w:spacing w:after="0" w:line="330" w:lineRule="atLeast"/>
        <w:outlineLvl w:val="3"/>
        <w:rPr>
          <w:rFonts w:ascii="Arial CYR" w:eastAsia="Times New Roman" w:hAnsi="Arial CYR" w:cs="Arial CYR"/>
          <w:color w:val="366AC5"/>
          <w:sz w:val="21"/>
          <w:szCs w:val="21"/>
          <w:lang w:eastAsia="ru-RU"/>
        </w:rPr>
      </w:pPr>
      <w:bookmarkStart w:id="0" w:name="_GoBack"/>
      <w:r w:rsidRPr="00D51A37">
        <w:rPr>
          <w:rFonts w:ascii="Arial CYR" w:eastAsia="Times New Roman" w:hAnsi="Arial CYR" w:cs="Arial CYR"/>
          <w:color w:val="366AC5"/>
          <w:sz w:val="21"/>
          <w:szCs w:val="21"/>
          <w:lang w:eastAsia="ru-RU"/>
        </w:rPr>
        <w:t>Уполномоченный по правам ребёнка в</w:t>
      </w:r>
      <w:bookmarkEnd w:id="0"/>
      <w:r w:rsidRPr="00D51A37">
        <w:rPr>
          <w:rFonts w:ascii="Arial CYR" w:eastAsia="Times New Roman" w:hAnsi="Arial CYR" w:cs="Arial CYR"/>
          <w:color w:val="366AC5"/>
          <w:sz w:val="21"/>
          <w:szCs w:val="21"/>
          <w:lang w:eastAsia="ru-RU"/>
        </w:rPr>
        <w:t xml:space="preserve"> Республике Хакасия - </w:t>
      </w:r>
      <w:proofErr w:type="spellStart"/>
      <w:r w:rsidRPr="00D51A37">
        <w:rPr>
          <w:rFonts w:ascii="Arial CYR" w:eastAsia="Times New Roman" w:hAnsi="Arial CYR" w:cs="Arial CYR"/>
          <w:color w:val="366AC5"/>
          <w:sz w:val="21"/>
          <w:szCs w:val="21"/>
          <w:lang w:eastAsia="ru-RU"/>
        </w:rPr>
        <w:t>Ауль</w:t>
      </w:r>
      <w:proofErr w:type="spellEnd"/>
      <w:r w:rsidRPr="00D51A37">
        <w:rPr>
          <w:rFonts w:ascii="Arial CYR" w:eastAsia="Times New Roman" w:hAnsi="Arial CYR" w:cs="Arial CYR"/>
          <w:color w:val="366AC5"/>
          <w:sz w:val="21"/>
          <w:szCs w:val="21"/>
          <w:lang w:eastAsia="ru-RU"/>
        </w:rPr>
        <w:t xml:space="preserve"> Ирина Евгеньевна.</w:t>
      </w:r>
    </w:p>
    <w:p w:rsidR="00D51A37" w:rsidRPr="00D51A37" w:rsidRDefault="00D51A37" w:rsidP="00D51A37">
      <w:pPr>
        <w:shd w:val="clear" w:color="auto" w:fill="FFFFFF"/>
        <w:spacing w:after="135" w:line="330" w:lineRule="atLeast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Действует на основании Закона от 08.11.2011 №90-ЗРХ «Об Уполномоченном по правам ребёнка в Республике Хакасия».</w:t>
      </w:r>
    </w:p>
    <w:p w:rsidR="00D51A37" w:rsidRPr="00D51A37" w:rsidRDefault="00D51A37" w:rsidP="00D51A37">
      <w:pPr>
        <w:shd w:val="clear" w:color="auto" w:fill="FFFFFF"/>
        <w:spacing w:after="0" w:line="330" w:lineRule="atLeast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Адрес: </w:t>
      </w:r>
      <w:proofErr w:type="gramStart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Россия, Республика Хакасия, г. Абакан, ул. Пушкина д. 42, пом. 18Н 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Почтовый адрес: 655017, Республика Хакасия, г. Абакан, а/я 157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Приёмная тел./факс:8 (3902) 24-80-28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Аппарат тел.:8 (3902) 24-80-29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тел.:8 (3902) 24-80-30</w:t>
      </w:r>
      <w:r w:rsidRPr="00D51A3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F6A38CA" wp14:editId="59119AF6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D51A37" w:rsidRPr="00D51A37" w:rsidRDefault="00D51A37" w:rsidP="00D51A37">
      <w:pPr>
        <w:shd w:val="clear" w:color="auto" w:fill="FFFFFF"/>
        <w:spacing w:after="0" w:line="330" w:lineRule="atLeast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Эл</w:t>
      </w:r>
      <w:proofErr w:type="gramStart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.</w:t>
      </w:r>
      <w:proofErr w:type="gramEnd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 xml:space="preserve"> </w:t>
      </w:r>
      <w:proofErr w:type="gramStart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п</w:t>
      </w:r>
      <w:proofErr w:type="gramEnd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очта rhdeti@yandex.ru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Детские телефоны доверия и горячие линии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Единый общероссийский номер телефона доверия: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8-800-2000-122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по Республике Хакасия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8-800-200-3902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по городу Абакану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215-002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Горячая Линия помощи при Интернет-угрозах «Дети-онлайн»,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8-800-25-000-15,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</w:r>
      <w:proofErr w:type="spellStart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cайт</w:t>
      </w:r>
      <w:proofErr w:type="spellEnd"/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: helpine@detionline.com.</w:t>
      </w:r>
      <w:r w:rsidRPr="00D51A37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br/>
        <w:t>Служба детского телефона доверия работает круглосуточно, анонимно и бесплатно.</w:t>
      </w:r>
    </w:p>
    <w:p w:rsidR="00E637AC" w:rsidRDefault="00D51A37"/>
    <w:sectPr w:rsidR="00E6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37"/>
    <w:rsid w:val="00975FB5"/>
    <w:rsid w:val="00AA64B5"/>
    <w:rsid w:val="00D5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User 11</cp:lastModifiedBy>
  <cp:revision>1</cp:revision>
  <dcterms:created xsi:type="dcterms:W3CDTF">2025-11-29T12:29:00Z</dcterms:created>
  <dcterms:modified xsi:type="dcterms:W3CDTF">2025-11-29T12:29:00Z</dcterms:modified>
</cp:coreProperties>
</file>